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7B" w:rsidRPr="005B4F7B" w:rsidRDefault="005B4F7B" w:rsidP="005B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val="uk-UA"/>
        </w:rPr>
      </w:pPr>
      <w:r w:rsidRPr="005B4F7B">
        <w:rPr>
          <w:rFonts w:ascii="Times New Roman" w:eastAsia="Calibri" w:hAnsi="Times New Roman" w:cs="Times New Roman"/>
          <w:b/>
          <w:color w:val="000000"/>
          <w:sz w:val="40"/>
          <w:szCs w:val="40"/>
          <w:lang w:val="uk-UA"/>
        </w:rPr>
        <w:t>ТЕХНІЧНЕ ЗАВДАННЯ</w:t>
      </w:r>
    </w:p>
    <w:p w:rsidR="005B4F7B" w:rsidRPr="005B4F7B" w:rsidRDefault="005B4F7B" w:rsidP="005B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5B4F7B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 xml:space="preserve">на закупівлю </w:t>
      </w:r>
    </w:p>
    <w:p w:rsidR="005B4F7B" w:rsidRPr="009853BD" w:rsidRDefault="009853BD" w:rsidP="005B4F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Hlk118465228"/>
      <w:r w:rsidRPr="009853BD">
        <w:rPr>
          <w:rFonts w:ascii="Times New Roman" w:hAnsi="Times New Roman" w:cs="Times New Roman"/>
          <w:b/>
          <w:sz w:val="24"/>
          <w:szCs w:val="24"/>
          <w:lang w:val="uk-UA"/>
        </w:rPr>
        <w:t>код ДК 021:2015 «30190000-7 – Офісне устаткування та приладдя різне (</w:t>
      </w:r>
      <w:bookmarkStart w:id="1" w:name="_Hlk118465164"/>
      <w:r w:rsidRPr="009853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папір офісний А4, 80 ш/м2, по 500 </w:t>
      </w:r>
      <w:proofErr w:type="spellStart"/>
      <w:r w:rsidRPr="009853BD">
        <w:rPr>
          <w:rFonts w:ascii="Times New Roman" w:hAnsi="Times New Roman" w:cs="Times New Roman"/>
          <w:b/>
          <w:sz w:val="24"/>
          <w:szCs w:val="24"/>
          <w:lang w:val="uk-UA"/>
        </w:rPr>
        <w:t>арк</w:t>
      </w:r>
      <w:bookmarkEnd w:id="1"/>
      <w:bookmarkEnd w:id="0"/>
      <w:proofErr w:type="spellEnd"/>
      <w:r w:rsidRPr="009853B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4F7B" w:rsidRDefault="005B4F7B" w:rsidP="005B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9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998"/>
        <w:gridCol w:w="2484"/>
        <w:gridCol w:w="1208"/>
        <w:gridCol w:w="1275"/>
      </w:tblGrid>
      <w:tr w:rsidR="009853BD" w:rsidRPr="009853BD" w:rsidTr="009853BD">
        <w:trPr>
          <w:trHeight w:val="765"/>
        </w:trPr>
        <w:tc>
          <w:tcPr>
            <w:tcW w:w="777" w:type="dxa"/>
          </w:tcPr>
          <w:p w:rsidR="009853BD" w:rsidRPr="009853BD" w:rsidRDefault="009853BD" w:rsidP="00EF2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9853BD" w:rsidRPr="009853BD" w:rsidRDefault="009853BD" w:rsidP="00EF2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:rsidR="009853BD" w:rsidRPr="009853BD" w:rsidRDefault="009853BD" w:rsidP="00EF2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853BD" w:rsidRPr="009853BD" w:rsidRDefault="009853BD" w:rsidP="00EF2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9853BD" w:rsidRPr="009853BD" w:rsidRDefault="009853BD" w:rsidP="00EF2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53BD" w:rsidRPr="009853BD" w:rsidRDefault="009853BD" w:rsidP="00EF2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9853BD" w:rsidRPr="009853BD" w:rsidTr="009853BD">
        <w:trPr>
          <w:trHeight w:val="285"/>
        </w:trPr>
        <w:tc>
          <w:tcPr>
            <w:tcW w:w="777" w:type="dxa"/>
          </w:tcPr>
          <w:p w:rsidR="009853BD" w:rsidRPr="009853BD" w:rsidRDefault="009853BD" w:rsidP="00EF2B9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:rsidR="009853BD" w:rsidRPr="009853BD" w:rsidRDefault="009853BD" w:rsidP="00EF2B9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sz w:val="24"/>
                <w:szCs w:val="24"/>
                <w:lang w:val="uk-UA"/>
              </w:rPr>
              <w:t>Папір офісний А4, 80 г/м2,</w:t>
            </w:r>
            <w:r w:rsidRPr="00985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500 </w:t>
            </w:r>
            <w:proofErr w:type="spellStart"/>
            <w:r w:rsidRPr="009853BD">
              <w:rPr>
                <w:rFonts w:ascii="Times New Roman" w:hAnsi="Times New Roman"/>
                <w:sz w:val="24"/>
                <w:szCs w:val="24"/>
                <w:lang w:val="uk-UA"/>
              </w:rPr>
              <w:t>арк</w:t>
            </w:r>
            <w:proofErr w:type="spellEnd"/>
            <w:r w:rsidRPr="009853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9853BD" w:rsidRPr="009853BD" w:rsidRDefault="009853BD" w:rsidP="00EF2B9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53BD">
              <w:rPr>
                <w:rFonts w:ascii="Times New Roman" w:hAnsi="Times New Roman"/>
                <w:sz w:val="24"/>
                <w:szCs w:val="24"/>
                <w:lang w:val="uk-UA"/>
              </w:rPr>
              <w:t>А4, 80 г/м2,</w:t>
            </w:r>
            <w:r w:rsidRPr="00985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500 </w:t>
            </w:r>
            <w:proofErr w:type="spellStart"/>
            <w:r w:rsidRPr="009853BD">
              <w:rPr>
                <w:rFonts w:ascii="Times New Roman" w:hAnsi="Times New Roman"/>
                <w:sz w:val="24"/>
                <w:szCs w:val="24"/>
                <w:lang w:val="uk-UA"/>
              </w:rPr>
              <w:t>арк</w:t>
            </w:r>
            <w:proofErr w:type="spellEnd"/>
            <w:r w:rsidRPr="009853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9853BD" w:rsidRPr="009853BD" w:rsidRDefault="009853BD" w:rsidP="00EF2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3BD" w:rsidRPr="009853BD" w:rsidRDefault="00452CBB" w:rsidP="00EF2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1 961</w:t>
            </w:r>
          </w:p>
        </w:tc>
      </w:tr>
    </w:tbl>
    <w:p w:rsidR="009853BD" w:rsidRPr="009853BD" w:rsidRDefault="009853BD" w:rsidP="009853BD">
      <w:pPr>
        <w:pStyle w:val="a3"/>
        <w:tabs>
          <w:tab w:val="left" w:pos="10347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9853BD">
        <w:rPr>
          <w:rFonts w:ascii="Times New Roman" w:hAnsi="Times New Roman"/>
          <w:b/>
          <w:color w:val="000000"/>
          <w:sz w:val="24"/>
          <w:szCs w:val="24"/>
          <w:u w:val="single"/>
        </w:rPr>
        <w:t>Технічні</w:t>
      </w:r>
      <w:proofErr w:type="spellEnd"/>
      <w:r w:rsidRPr="009853B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53BD">
        <w:rPr>
          <w:rFonts w:ascii="Times New Roman" w:hAnsi="Times New Roman"/>
          <w:b/>
          <w:color w:val="000000"/>
          <w:sz w:val="24"/>
          <w:szCs w:val="24"/>
          <w:u w:val="single"/>
        </w:rPr>
        <w:t>вимоги</w:t>
      </w:r>
      <w:proofErr w:type="spellEnd"/>
      <w:r w:rsidRPr="009853BD">
        <w:rPr>
          <w:rFonts w:ascii="Times New Roman" w:hAnsi="Times New Roman"/>
          <w:b/>
          <w:color w:val="000000"/>
          <w:sz w:val="24"/>
          <w:szCs w:val="24"/>
          <w:u w:val="single"/>
        </w:rPr>
        <w:t>/</w:t>
      </w:r>
      <w:proofErr w:type="spellStart"/>
      <w:r w:rsidRPr="009853BD">
        <w:rPr>
          <w:rFonts w:ascii="Times New Roman" w:hAnsi="Times New Roman"/>
          <w:b/>
          <w:color w:val="000000"/>
          <w:sz w:val="24"/>
          <w:szCs w:val="24"/>
          <w:u w:val="single"/>
        </w:rPr>
        <w:t>параметри</w:t>
      </w:r>
      <w:proofErr w:type="spellEnd"/>
      <w:r w:rsidRPr="009853B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9853BD" w:rsidRPr="009853BD" w:rsidRDefault="009853BD" w:rsidP="009853BD">
      <w:pPr>
        <w:pStyle w:val="a3"/>
        <w:tabs>
          <w:tab w:val="left" w:pos="2655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="-147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3"/>
        <w:gridCol w:w="1559"/>
        <w:gridCol w:w="2258"/>
        <w:gridCol w:w="1285"/>
      </w:tblGrid>
      <w:tr w:rsidR="009853BD" w:rsidRPr="009853BD" w:rsidTr="009853BD">
        <w:tc>
          <w:tcPr>
            <w:tcW w:w="3652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853BD">
              <w:rPr>
                <w:b/>
                <w:color w:val="000000"/>
                <w:sz w:val="24"/>
                <w:szCs w:val="24"/>
                <w:lang w:val="en-US"/>
              </w:rPr>
              <w:t>Технічні</w:t>
            </w:r>
            <w:proofErr w:type="spellEnd"/>
            <w:r w:rsidRPr="009853BD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3BD">
              <w:rPr>
                <w:b/>
                <w:color w:val="000000"/>
                <w:sz w:val="24"/>
                <w:szCs w:val="24"/>
                <w:lang w:val="en-US"/>
              </w:rPr>
              <w:t>параметри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center" w:pos="1487"/>
                <w:tab w:val="right" w:pos="2974"/>
                <w:tab w:val="left" w:pos="10347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853BD">
              <w:rPr>
                <w:b/>
                <w:color w:val="000000"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1285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853BD">
              <w:rPr>
                <w:b/>
                <w:color w:val="000000"/>
                <w:sz w:val="24"/>
                <w:szCs w:val="24"/>
                <w:lang w:val="en-US"/>
              </w:rPr>
              <w:t>В+</w:t>
            </w:r>
          </w:p>
        </w:tc>
      </w:tr>
      <w:tr w:rsidR="009853BD" w:rsidRPr="009853BD" w:rsidTr="009853BD">
        <w:tc>
          <w:tcPr>
            <w:tcW w:w="3652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Щільність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center" w:pos="1487"/>
                <w:tab w:val="right" w:pos="2974"/>
                <w:tab w:val="left" w:pos="1034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Gm2</w:t>
            </w:r>
          </w:p>
        </w:tc>
        <w:tc>
          <w:tcPr>
            <w:tcW w:w="1559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 536</w:t>
            </w:r>
          </w:p>
        </w:tc>
        <w:tc>
          <w:tcPr>
            <w:tcW w:w="2258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285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853BD" w:rsidRPr="009853BD" w:rsidTr="009853BD">
        <w:tc>
          <w:tcPr>
            <w:tcW w:w="3652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Товщина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1559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 534</w:t>
            </w:r>
          </w:p>
        </w:tc>
        <w:tc>
          <w:tcPr>
            <w:tcW w:w="2258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285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853BD" w:rsidRPr="009853BD" w:rsidTr="009853BD">
        <w:tc>
          <w:tcPr>
            <w:tcW w:w="3652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Непрозорість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 2471</w:t>
            </w:r>
          </w:p>
        </w:tc>
        <w:tc>
          <w:tcPr>
            <w:tcW w:w="2258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92.0</w:t>
            </w:r>
          </w:p>
        </w:tc>
        <w:tc>
          <w:tcPr>
            <w:tcW w:w="1285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853BD" w:rsidRPr="009853BD" w:rsidTr="009853BD">
        <w:tc>
          <w:tcPr>
            <w:tcW w:w="3652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Вологість</w:t>
            </w:r>
            <w:proofErr w:type="spellEnd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 287</w:t>
            </w:r>
          </w:p>
        </w:tc>
        <w:tc>
          <w:tcPr>
            <w:tcW w:w="2258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9853BD" w:rsidRPr="009853BD" w:rsidTr="009853BD">
        <w:tc>
          <w:tcPr>
            <w:tcW w:w="3652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Яскравість</w:t>
            </w:r>
            <w:proofErr w:type="spellEnd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UV</w:t>
            </w:r>
          </w:p>
        </w:tc>
        <w:tc>
          <w:tcPr>
            <w:tcW w:w="993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 2470</w:t>
            </w:r>
          </w:p>
        </w:tc>
        <w:tc>
          <w:tcPr>
            <w:tcW w:w="2258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</w:t>
            </w:r>
          </w:p>
        </w:tc>
        <w:tc>
          <w:tcPr>
            <w:tcW w:w="1285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9853BD" w:rsidRPr="009853BD" w:rsidTr="009853BD">
        <w:tc>
          <w:tcPr>
            <w:tcW w:w="3652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Білизна</w:t>
            </w:r>
            <w:proofErr w:type="spellEnd"/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CIE</w:t>
            </w:r>
          </w:p>
        </w:tc>
        <w:tc>
          <w:tcPr>
            <w:tcW w:w="993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 11475</w:t>
            </w:r>
          </w:p>
        </w:tc>
        <w:tc>
          <w:tcPr>
            <w:tcW w:w="2258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285" w:type="dxa"/>
            <w:shd w:val="clear" w:color="auto" w:fill="auto"/>
          </w:tcPr>
          <w:p w:rsidR="009853BD" w:rsidRPr="009853BD" w:rsidRDefault="009853BD" w:rsidP="009853BD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BD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9853BD" w:rsidRPr="00DD2B21" w:rsidRDefault="009853BD" w:rsidP="009853BD">
      <w:pPr>
        <w:pStyle w:val="a3"/>
        <w:tabs>
          <w:tab w:val="left" w:pos="265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853BD" w:rsidRPr="009853BD" w:rsidRDefault="009853BD" w:rsidP="009853BD">
      <w:pPr>
        <w:pStyle w:val="a3"/>
        <w:tabs>
          <w:tab w:val="left" w:pos="3118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9853BD">
        <w:rPr>
          <w:rFonts w:ascii="Times New Roman" w:hAnsi="Times New Roman"/>
          <w:b/>
          <w:color w:val="000000"/>
          <w:sz w:val="24"/>
          <w:szCs w:val="24"/>
        </w:rPr>
        <w:t>Клас</w:t>
      </w:r>
      <w:proofErr w:type="spellEnd"/>
      <w:r w:rsidRPr="009853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853BD">
        <w:rPr>
          <w:rFonts w:ascii="Times New Roman" w:hAnsi="Times New Roman"/>
          <w:b/>
          <w:color w:val="000000"/>
          <w:sz w:val="24"/>
          <w:szCs w:val="24"/>
        </w:rPr>
        <w:t>паперу</w:t>
      </w:r>
      <w:proofErr w:type="spellEnd"/>
      <w:r w:rsidRPr="009853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853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53BD">
        <w:rPr>
          <w:rFonts w:ascii="Times New Roman" w:hAnsi="Times New Roman"/>
          <w:color w:val="000000"/>
          <w:sz w:val="24"/>
          <w:szCs w:val="24"/>
        </w:rPr>
        <w:t>білий,чисто</w:t>
      </w:r>
      <w:proofErr w:type="spellEnd"/>
      <w:proofErr w:type="gramEnd"/>
      <w:r w:rsidRPr="009853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53BD">
        <w:rPr>
          <w:rFonts w:ascii="Times New Roman" w:hAnsi="Times New Roman"/>
          <w:color w:val="000000"/>
          <w:sz w:val="24"/>
          <w:szCs w:val="24"/>
        </w:rPr>
        <w:t>целюлозний</w:t>
      </w:r>
      <w:proofErr w:type="spellEnd"/>
      <w:r w:rsidRPr="009853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53BD">
        <w:rPr>
          <w:rFonts w:ascii="Times New Roman" w:hAnsi="Times New Roman"/>
          <w:color w:val="000000"/>
          <w:sz w:val="24"/>
          <w:szCs w:val="24"/>
        </w:rPr>
        <w:t>ксерографічний</w:t>
      </w:r>
      <w:proofErr w:type="spellEnd"/>
      <w:r w:rsidRPr="009853B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853BD">
        <w:rPr>
          <w:rFonts w:ascii="Times New Roman" w:hAnsi="Times New Roman"/>
          <w:color w:val="000000"/>
          <w:sz w:val="24"/>
          <w:szCs w:val="24"/>
        </w:rPr>
        <w:t>некрейлований</w:t>
      </w:r>
      <w:proofErr w:type="spellEnd"/>
      <w:r w:rsidRPr="009853B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853BD">
        <w:rPr>
          <w:rFonts w:ascii="Times New Roman" w:hAnsi="Times New Roman"/>
          <w:color w:val="000000"/>
          <w:sz w:val="24"/>
          <w:szCs w:val="24"/>
        </w:rPr>
        <w:t>одношаровий</w:t>
      </w:r>
      <w:proofErr w:type="spellEnd"/>
      <w:r w:rsidRPr="009853BD">
        <w:rPr>
          <w:rFonts w:ascii="Times New Roman" w:hAnsi="Times New Roman"/>
          <w:color w:val="000000"/>
          <w:sz w:val="24"/>
          <w:szCs w:val="24"/>
        </w:rPr>
        <w:t xml:space="preserve">, без </w:t>
      </w:r>
      <w:proofErr w:type="spellStart"/>
      <w:r w:rsidRPr="009853BD">
        <w:rPr>
          <w:rFonts w:ascii="Times New Roman" w:hAnsi="Times New Roman"/>
          <w:color w:val="000000"/>
          <w:sz w:val="24"/>
          <w:szCs w:val="24"/>
        </w:rPr>
        <w:t>захисних</w:t>
      </w:r>
      <w:proofErr w:type="spellEnd"/>
      <w:r w:rsidRPr="009853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53BD">
        <w:rPr>
          <w:rFonts w:ascii="Times New Roman" w:hAnsi="Times New Roman"/>
          <w:color w:val="000000"/>
          <w:sz w:val="24"/>
          <w:szCs w:val="24"/>
        </w:rPr>
        <w:t>властивостей</w:t>
      </w:r>
      <w:proofErr w:type="spellEnd"/>
      <w:r w:rsidRPr="009853B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853BD" w:rsidRPr="009853BD" w:rsidRDefault="009853BD" w:rsidP="009853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lang w:val="uk-UA" w:eastAsia="en-US"/>
        </w:rPr>
      </w:pPr>
    </w:p>
    <w:p w:rsidR="009853BD" w:rsidRPr="009853BD" w:rsidRDefault="009853BD" w:rsidP="009853BD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853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Гарантій строк на товар, який є предметом закупівлі повинен складати не менше 12 місяців.</w:t>
      </w:r>
    </w:p>
    <w:p w:rsidR="005B4F7B" w:rsidRPr="009853BD" w:rsidRDefault="005B4F7B" w:rsidP="0098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Очікувана</w:t>
      </w:r>
      <w:proofErr w:type="spellEnd"/>
      <w:r w:rsidRP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складає</w:t>
      </w:r>
      <w:proofErr w:type="spellEnd"/>
      <w:r w:rsidRP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98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F0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</w:t>
      </w:r>
      <w:r w:rsidR="009853BD" w:rsidRPr="009853BD">
        <w:rPr>
          <w:rFonts w:ascii="Times New Roman" w:eastAsia="Times New Roman" w:hAnsi="Times New Roman" w:cs="Times New Roman"/>
          <w:b/>
          <w:lang w:val="uk-UA" w:eastAsia="ru-RU"/>
        </w:rPr>
        <w:t>00</w:t>
      </w:r>
      <w:proofErr w:type="gramEnd"/>
      <w:r w:rsidRPr="009853BD">
        <w:rPr>
          <w:rFonts w:ascii="Times New Roman" w:eastAsia="Times New Roman" w:hAnsi="Times New Roman" w:cs="Times New Roman"/>
          <w:b/>
          <w:lang w:val="uk-UA" w:eastAsia="ru-RU"/>
        </w:rPr>
        <w:t xml:space="preserve"> 000,00 грн. (</w:t>
      </w:r>
      <w:r w:rsidR="00F05131">
        <w:rPr>
          <w:rFonts w:ascii="Times New Roman" w:eastAsia="Times New Roman" w:hAnsi="Times New Roman" w:cs="Times New Roman"/>
          <w:b/>
          <w:lang w:val="uk-UA" w:eastAsia="ru-RU"/>
        </w:rPr>
        <w:t xml:space="preserve">п’ятсот тисяч </w:t>
      </w:r>
      <w:r w:rsidRPr="009853BD">
        <w:rPr>
          <w:rFonts w:ascii="Times New Roman" w:eastAsia="Times New Roman" w:hAnsi="Times New Roman" w:cs="Times New Roman"/>
          <w:b/>
          <w:lang w:val="uk-UA" w:eastAsia="ru-RU"/>
        </w:rPr>
        <w:t>гривень 00 коп.) з ПДВ.</w:t>
      </w:r>
    </w:p>
    <w:p w:rsidR="005B4F7B" w:rsidRPr="005B4F7B" w:rsidRDefault="005B4F7B" w:rsidP="005B4F7B">
      <w:pPr>
        <w:widowControl w:val="0"/>
        <w:spacing w:before="4" w:after="0" w:line="240" w:lineRule="auto"/>
        <w:ind w:left="497" w:hanging="39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bookmarkStart w:id="2" w:name="_GoBack"/>
      <w:bookmarkEnd w:id="2"/>
    </w:p>
    <w:sectPr w:rsidR="005B4F7B" w:rsidRPr="005B4F7B" w:rsidSect="005B4F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B"/>
    <w:rsid w:val="00452CBB"/>
    <w:rsid w:val="005B4F7B"/>
    <w:rsid w:val="009853BD"/>
    <w:rsid w:val="009C06E4"/>
    <w:rsid w:val="00CD2DFB"/>
    <w:rsid w:val="00CE1B58"/>
    <w:rsid w:val="00DC7D9D"/>
    <w:rsid w:val="00E250C4"/>
    <w:rsid w:val="00F0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62AA-7290-4459-B9DD-C7C6E4F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8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9853B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link w:val="a3"/>
    <w:uiPriority w:val="1"/>
    <w:locked/>
    <w:rsid w:val="009853B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2022-08-08T06:44:00Z</cp:lastPrinted>
  <dcterms:created xsi:type="dcterms:W3CDTF">2022-11-07T13:00:00Z</dcterms:created>
  <dcterms:modified xsi:type="dcterms:W3CDTF">2022-11-07T13:00:00Z</dcterms:modified>
</cp:coreProperties>
</file>